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6570F" w:rsidRPr="001A1806" w:rsidTr="00E01FE5">
        <w:tc>
          <w:tcPr>
            <w:tcW w:w="10206" w:type="dxa"/>
            <w:shd w:val="clear" w:color="auto" w:fill="BFBFBF" w:themeFill="background1" w:themeFillShade="BF"/>
          </w:tcPr>
          <w:p w:rsidR="0066570F" w:rsidRPr="001A1806" w:rsidRDefault="002A22A1" w:rsidP="002A22A1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A1806">
              <w:rPr>
                <w:b/>
                <w:sz w:val="16"/>
                <w:szCs w:val="16"/>
              </w:rPr>
              <w:t>1.Başvuru Detayları</w:t>
            </w:r>
          </w:p>
        </w:tc>
      </w:tr>
      <w:tr w:rsidR="0066570F" w:rsidRPr="001A1806" w:rsidTr="0066570F">
        <w:tc>
          <w:tcPr>
            <w:tcW w:w="10206" w:type="dxa"/>
          </w:tcPr>
          <w:p w:rsidR="0066570F" w:rsidRPr="001A1806" w:rsidRDefault="00705D04" w:rsidP="008968A1">
            <w:pPr>
              <w:rPr>
                <w:sz w:val="16"/>
                <w:szCs w:val="16"/>
              </w:rPr>
            </w:pPr>
            <w:r w:rsidRPr="001A1806">
              <w:rPr>
                <w:sz w:val="16"/>
                <w:szCs w:val="16"/>
              </w:rPr>
              <w:t>Başvuru Sahibi (Adı-Soyadı)</w:t>
            </w:r>
            <w:r w:rsidR="008968A1" w:rsidRPr="001A1806">
              <w:rPr>
                <w:sz w:val="16"/>
                <w:szCs w:val="16"/>
              </w:rPr>
              <w:t xml:space="preserve">:                                                       </w:t>
            </w:r>
            <w:r w:rsidR="00B52C3A" w:rsidRPr="001A1806">
              <w:rPr>
                <w:sz w:val="16"/>
                <w:szCs w:val="16"/>
              </w:rPr>
              <w:t xml:space="preserve">           </w:t>
            </w:r>
            <w:r w:rsidR="002C4707">
              <w:rPr>
                <w:sz w:val="16"/>
                <w:szCs w:val="16"/>
              </w:rPr>
              <w:t xml:space="preserve">                             </w:t>
            </w:r>
            <w:r w:rsidR="008968A1" w:rsidRPr="001A1806">
              <w:rPr>
                <w:sz w:val="16"/>
                <w:szCs w:val="16"/>
              </w:rPr>
              <w:t xml:space="preserve">Lisans No:                                </w:t>
            </w:r>
            <w:r w:rsidR="00B52C3A" w:rsidRPr="001A1806">
              <w:rPr>
                <w:sz w:val="16"/>
                <w:szCs w:val="16"/>
              </w:rPr>
              <w:t xml:space="preserve">         </w:t>
            </w:r>
            <w:r w:rsidR="002C4707">
              <w:rPr>
                <w:sz w:val="16"/>
                <w:szCs w:val="16"/>
              </w:rPr>
              <w:t xml:space="preserve">             </w:t>
            </w:r>
            <w:r w:rsidR="008968A1" w:rsidRPr="001A1806">
              <w:rPr>
                <w:sz w:val="16"/>
                <w:szCs w:val="16"/>
              </w:rPr>
              <w:t>FTO/TRTO</w:t>
            </w:r>
            <w:r w:rsidR="00B52C3A" w:rsidRPr="001A1806">
              <w:rPr>
                <w:sz w:val="16"/>
                <w:szCs w:val="16"/>
              </w:rPr>
              <w:t>:</w:t>
            </w:r>
          </w:p>
        </w:tc>
      </w:tr>
      <w:tr w:rsidR="0066570F" w:rsidRPr="001A1806" w:rsidTr="00597ADB">
        <w:trPr>
          <w:trHeight w:val="276"/>
        </w:trPr>
        <w:tc>
          <w:tcPr>
            <w:tcW w:w="10206" w:type="dxa"/>
          </w:tcPr>
          <w:p w:rsidR="0066570F" w:rsidRPr="001A1806" w:rsidRDefault="00705D04" w:rsidP="001C2FDF">
            <w:pPr>
              <w:rPr>
                <w:sz w:val="16"/>
                <w:szCs w:val="16"/>
              </w:rPr>
            </w:pPr>
            <w:r w:rsidRPr="001A1806">
              <w:rPr>
                <w:sz w:val="16"/>
                <w:szCs w:val="16"/>
              </w:rPr>
              <w:t>Başvurunun Amacı</w:t>
            </w:r>
            <w:r w:rsidR="001C2FDF" w:rsidRPr="001A1806">
              <w:rPr>
                <w:sz w:val="16"/>
                <w:szCs w:val="16"/>
              </w:rPr>
              <w:t xml:space="preserve">:   </w:t>
            </w:r>
            <w:r w:rsidRPr="001A1806">
              <w:rPr>
                <w:sz w:val="16"/>
                <w:szCs w:val="16"/>
              </w:rPr>
              <w:t xml:space="preserve">      </w:t>
            </w:r>
            <w:r w:rsidR="00AA4C99" w:rsidRPr="001A1806">
              <w:rPr>
                <w:rFonts w:ascii="Aaux ProBlack" w:hAnsi="Aaux ProBlack"/>
                <w:sz w:val="16"/>
                <w:szCs w:val="16"/>
              </w:rPr>
              <w:t xml:space="preserve"> </w:t>
            </w:r>
            <w:r w:rsidR="004B769A" w:rsidRPr="001A1806">
              <w:rPr>
                <w:rFonts w:ascii="Aaux ProBlack" w:hAnsi="Aaux ProBlack"/>
                <w:sz w:val="16"/>
                <w:szCs w:val="16"/>
              </w:rPr>
              <w:t xml:space="preserve">               </w:t>
            </w:r>
            <w:r w:rsidRPr="001A1806">
              <w:rPr>
                <w:sz w:val="28"/>
                <w:szCs w:val="28"/>
              </w:rPr>
              <w:t xml:space="preserve"> </w:t>
            </w:r>
            <w:r w:rsidR="004B769A" w:rsidRPr="001A1806">
              <w:rPr>
                <w:sz w:val="28"/>
                <w:szCs w:val="28"/>
              </w:rPr>
              <w:t>□</w:t>
            </w:r>
            <w:r w:rsidR="004B769A" w:rsidRPr="001A1806">
              <w:rPr>
                <w:sz w:val="16"/>
                <w:szCs w:val="16"/>
              </w:rPr>
              <w:t xml:space="preserve"> </w:t>
            </w:r>
            <w:r w:rsidRPr="001A1806">
              <w:rPr>
                <w:sz w:val="16"/>
                <w:szCs w:val="16"/>
              </w:rPr>
              <w:t xml:space="preserve">İlk Yetkilendirme:           </w:t>
            </w:r>
            <w:r w:rsidR="004B769A" w:rsidRPr="001A1806">
              <w:rPr>
                <w:sz w:val="28"/>
                <w:szCs w:val="28"/>
              </w:rPr>
              <w:t>□</w:t>
            </w:r>
            <w:r w:rsidR="004B769A" w:rsidRPr="001A1806">
              <w:rPr>
                <w:sz w:val="16"/>
                <w:szCs w:val="16"/>
              </w:rPr>
              <w:t xml:space="preserve"> </w:t>
            </w:r>
            <w:r w:rsidRPr="001A1806">
              <w:rPr>
                <w:sz w:val="16"/>
                <w:szCs w:val="16"/>
              </w:rPr>
              <w:t>Yetki Temdidi</w:t>
            </w:r>
            <w:r w:rsidR="001C2FDF" w:rsidRPr="001A1806">
              <w:rPr>
                <w:sz w:val="16"/>
                <w:szCs w:val="16"/>
              </w:rPr>
              <w:t xml:space="preserve">:       </w:t>
            </w:r>
            <w:r w:rsidR="004B769A" w:rsidRPr="001A1806">
              <w:rPr>
                <w:sz w:val="16"/>
                <w:szCs w:val="16"/>
              </w:rPr>
              <w:t xml:space="preserve">                   </w:t>
            </w:r>
            <w:r w:rsidR="004B769A" w:rsidRPr="001A1806">
              <w:rPr>
                <w:sz w:val="28"/>
                <w:szCs w:val="28"/>
              </w:rPr>
              <w:t xml:space="preserve"> □</w:t>
            </w:r>
            <w:r w:rsidR="001C2FDF" w:rsidRPr="001A1806">
              <w:rPr>
                <w:sz w:val="16"/>
                <w:szCs w:val="16"/>
              </w:rPr>
              <w:t xml:space="preserve"> FE</w:t>
            </w:r>
            <w:r w:rsidRPr="001A1806">
              <w:rPr>
                <w:sz w:val="16"/>
                <w:szCs w:val="16"/>
              </w:rPr>
              <w:t xml:space="preserve">     </w:t>
            </w:r>
            <w:r w:rsidR="004B769A" w:rsidRPr="001A1806">
              <w:rPr>
                <w:sz w:val="28"/>
                <w:szCs w:val="28"/>
              </w:rPr>
              <w:t>□</w:t>
            </w:r>
            <w:r w:rsidR="001C2FDF" w:rsidRPr="001A1806">
              <w:rPr>
                <w:sz w:val="28"/>
                <w:szCs w:val="28"/>
              </w:rPr>
              <w:t xml:space="preserve">  </w:t>
            </w:r>
            <w:r w:rsidR="001C2FDF" w:rsidRPr="001A1806">
              <w:rPr>
                <w:sz w:val="16"/>
                <w:szCs w:val="16"/>
              </w:rPr>
              <w:t>CRE</w:t>
            </w:r>
            <w:r w:rsidRPr="001A1806">
              <w:rPr>
                <w:sz w:val="16"/>
                <w:szCs w:val="16"/>
              </w:rPr>
              <w:t xml:space="preserve">    </w:t>
            </w:r>
            <w:r w:rsidR="004B769A" w:rsidRPr="001A1806">
              <w:rPr>
                <w:sz w:val="28"/>
                <w:szCs w:val="28"/>
              </w:rPr>
              <w:t>□</w:t>
            </w:r>
            <w:r w:rsidR="001C2FDF" w:rsidRPr="001A1806">
              <w:rPr>
                <w:sz w:val="16"/>
                <w:szCs w:val="16"/>
              </w:rPr>
              <w:t xml:space="preserve"> TRE</w:t>
            </w:r>
            <w:r w:rsidRPr="001A1806">
              <w:rPr>
                <w:sz w:val="16"/>
                <w:szCs w:val="16"/>
              </w:rPr>
              <w:t xml:space="preserve">       </w:t>
            </w:r>
            <w:r w:rsidR="004B769A" w:rsidRPr="001A1806">
              <w:rPr>
                <w:sz w:val="28"/>
                <w:szCs w:val="28"/>
              </w:rPr>
              <w:t>□</w:t>
            </w:r>
            <w:r w:rsidR="001C2FDF" w:rsidRPr="001A1806">
              <w:rPr>
                <w:sz w:val="28"/>
                <w:szCs w:val="28"/>
              </w:rPr>
              <w:t xml:space="preserve"> </w:t>
            </w:r>
            <w:r w:rsidR="001C2FDF" w:rsidRPr="001A1806">
              <w:rPr>
                <w:sz w:val="16"/>
                <w:szCs w:val="16"/>
              </w:rPr>
              <w:t xml:space="preserve">IRE </w:t>
            </w:r>
            <w:r w:rsidRPr="001A1806">
              <w:rPr>
                <w:sz w:val="16"/>
                <w:szCs w:val="16"/>
              </w:rPr>
              <w:t xml:space="preserve">      </w:t>
            </w:r>
            <w:r w:rsidRPr="001A1806">
              <w:rPr>
                <w:sz w:val="28"/>
                <w:szCs w:val="28"/>
              </w:rPr>
              <w:t xml:space="preserve"> </w:t>
            </w:r>
            <w:r w:rsidR="004B769A" w:rsidRPr="001A1806">
              <w:rPr>
                <w:sz w:val="28"/>
                <w:szCs w:val="28"/>
              </w:rPr>
              <w:t>□</w:t>
            </w:r>
            <w:r w:rsidR="004B769A" w:rsidRPr="001A1806">
              <w:rPr>
                <w:sz w:val="16"/>
                <w:szCs w:val="16"/>
              </w:rPr>
              <w:t xml:space="preserve"> </w:t>
            </w:r>
            <w:r w:rsidR="001C2FDF" w:rsidRPr="001A1806">
              <w:rPr>
                <w:sz w:val="16"/>
                <w:szCs w:val="16"/>
              </w:rPr>
              <w:t xml:space="preserve">FIE   </w:t>
            </w:r>
            <w:r w:rsidR="004B769A" w:rsidRPr="001A1806">
              <w:rPr>
                <w:sz w:val="16"/>
                <w:szCs w:val="16"/>
              </w:rPr>
              <w:t xml:space="preserve">  </w:t>
            </w:r>
            <w:r w:rsidR="004B769A" w:rsidRPr="001A1806">
              <w:rPr>
                <w:sz w:val="28"/>
                <w:szCs w:val="28"/>
              </w:rPr>
              <w:t>□</w:t>
            </w:r>
            <w:r w:rsidR="004B769A" w:rsidRPr="001A1806">
              <w:rPr>
                <w:sz w:val="16"/>
                <w:szCs w:val="16"/>
              </w:rPr>
              <w:t xml:space="preserve"> </w:t>
            </w:r>
            <w:r w:rsidR="001C2FDF" w:rsidRPr="001A1806">
              <w:rPr>
                <w:sz w:val="16"/>
                <w:szCs w:val="16"/>
              </w:rPr>
              <w:t>SFE</w:t>
            </w:r>
          </w:p>
        </w:tc>
      </w:tr>
      <w:tr w:rsidR="0066570F" w:rsidRPr="001A1806" w:rsidTr="00597ADB">
        <w:trPr>
          <w:trHeight w:val="352"/>
        </w:trPr>
        <w:tc>
          <w:tcPr>
            <w:tcW w:w="10206" w:type="dxa"/>
            <w:vAlign w:val="center"/>
          </w:tcPr>
          <w:p w:rsidR="00597ADB" w:rsidRPr="001A1806" w:rsidRDefault="008C03D3" w:rsidP="008C03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Alınan T</w:t>
            </w:r>
            <w:r w:rsidR="00374C9F" w:rsidRPr="001A1806">
              <w:rPr>
                <w:sz w:val="16"/>
                <w:szCs w:val="16"/>
              </w:rPr>
              <w:t xml:space="preserve">eorik </w:t>
            </w:r>
            <w:r>
              <w:rPr>
                <w:sz w:val="16"/>
                <w:szCs w:val="16"/>
              </w:rPr>
              <w:t>E</w:t>
            </w:r>
            <w:r w:rsidR="00374C9F" w:rsidRPr="001A1806">
              <w:rPr>
                <w:sz w:val="16"/>
                <w:szCs w:val="16"/>
              </w:rPr>
              <w:t>ğitimin (ilk yetkilendirme için</w:t>
            </w:r>
            <w:r>
              <w:rPr>
                <w:sz w:val="16"/>
                <w:szCs w:val="16"/>
              </w:rPr>
              <w:t>) B</w:t>
            </w:r>
            <w:r w:rsidR="00597ADB" w:rsidRPr="001A1806">
              <w:rPr>
                <w:sz w:val="16"/>
                <w:szCs w:val="16"/>
              </w:rPr>
              <w:t xml:space="preserve">aşlangıç ve </w:t>
            </w:r>
            <w:r>
              <w:rPr>
                <w:sz w:val="16"/>
                <w:szCs w:val="16"/>
              </w:rPr>
              <w:t>B</w:t>
            </w:r>
            <w:r w:rsidR="00597ADB" w:rsidRPr="001A1806">
              <w:rPr>
                <w:sz w:val="16"/>
                <w:szCs w:val="16"/>
              </w:rPr>
              <w:t xml:space="preserve">itiş </w:t>
            </w:r>
            <w:r>
              <w:rPr>
                <w:sz w:val="16"/>
                <w:szCs w:val="16"/>
              </w:rPr>
              <w:t>Tarihleri</w:t>
            </w:r>
            <w:r w:rsidR="00597ADB" w:rsidRPr="001A1806">
              <w:rPr>
                <w:sz w:val="16"/>
                <w:szCs w:val="16"/>
              </w:rPr>
              <w:t>:</w:t>
            </w:r>
          </w:p>
        </w:tc>
      </w:tr>
    </w:tbl>
    <w:p w:rsidR="0066570F" w:rsidRPr="00906096" w:rsidRDefault="0066570F">
      <w:pPr>
        <w:rPr>
          <w:sz w:val="12"/>
          <w:szCs w:val="1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9D755F" w:rsidRPr="001A1806" w:rsidTr="00E01FE5">
        <w:tc>
          <w:tcPr>
            <w:tcW w:w="10206" w:type="dxa"/>
            <w:shd w:val="clear" w:color="auto" w:fill="BFBFBF" w:themeFill="background1" w:themeFillShade="BF"/>
          </w:tcPr>
          <w:p w:rsidR="009D755F" w:rsidRPr="001A1806" w:rsidRDefault="00DA0434" w:rsidP="00B94A1B">
            <w:pPr>
              <w:rPr>
                <w:b/>
                <w:sz w:val="16"/>
                <w:szCs w:val="16"/>
              </w:rPr>
            </w:pPr>
            <w:r w:rsidRPr="001A1806">
              <w:rPr>
                <w:b/>
                <w:sz w:val="16"/>
                <w:szCs w:val="16"/>
              </w:rPr>
              <w:t>2.Test/Kontrol Uçuş Detayları</w:t>
            </w:r>
          </w:p>
        </w:tc>
      </w:tr>
      <w:tr w:rsidR="009D755F" w:rsidRPr="001A1806" w:rsidTr="00B94A1B">
        <w:tc>
          <w:tcPr>
            <w:tcW w:w="10206" w:type="dxa"/>
          </w:tcPr>
          <w:p w:rsidR="00DA0434" w:rsidRPr="001A1806" w:rsidRDefault="00DA0434" w:rsidP="00DA0434">
            <w:pPr>
              <w:rPr>
                <w:sz w:val="16"/>
                <w:szCs w:val="16"/>
              </w:rPr>
            </w:pPr>
            <w:r w:rsidRPr="001A1806">
              <w:rPr>
                <w:sz w:val="28"/>
                <w:szCs w:val="28"/>
              </w:rPr>
              <w:t>□</w:t>
            </w:r>
            <w:r w:rsidR="00FB2F78" w:rsidRPr="001A1806">
              <w:rPr>
                <w:sz w:val="16"/>
                <w:szCs w:val="16"/>
              </w:rPr>
              <w:t xml:space="preserve"> </w:t>
            </w:r>
            <w:r w:rsidRPr="001A1806">
              <w:rPr>
                <w:sz w:val="16"/>
                <w:szCs w:val="16"/>
              </w:rPr>
              <w:t>Yetenek Testi (ST)</w:t>
            </w:r>
            <w:r w:rsidR="00FB2F78" w:rsidRPr="001A1806">
              <w:rPr>
                <w:sz w:val="16"/>
                <w:szCs w:val="16"/>
              </w:rPr>
              <w:t xml:space="preserve">    </w:t>
            </w:r>
            <w:r w:rsidR="00CC5044" w:rsidRPr="001A1806">
              <w:rPr>
                <w:sz w:val="16"/>
                <w:szCs w:val="16"/>
              </w:rPr>
              <w:t xml:space="preserve">   </w:t>
            </w:r>
            <w:r w:rsidRPr="001A1806">
              <w:rPr>
                <w:sz w:val="16"/>
                <w:szCs w:val="16"/>
              </w:rPr>
              <w:t xml:space="preserve"> </w:t>
            </w:r>
            <w:r w:rsidRPr="001A1806">
              <w:rPr>
                <w:sz w:val="28"/>
                <w:szCs w:val="28"/>
              </w:rPr>
              <w:t>□</w:t>
            </w:r>
            <w:r w:rsidRPr="001A1806">
              <w:rPr>
                <w:sz w:val="16"/>
                <w:szCs w:val="16"/>
              </w:rPr>
              <w:t xml:space="preserve">   Lisans Yeterlilik Kontrolü </w:t>
            </w:r>
            <w:r w:rsidR="00CC5044" w:rsidRPr="001A1806">
              <w:rPr>
                <w:sz w:val="16"/>
                <w:szCs w:val="16"/>
              </w:rPr>
              <w:t xml:space="preserve"> (LPC)         </w:t>
            </w:r>
            <w:r w:rsidR="00CC5044" w:rsidRPr="001A1806">
              <w:rPr>
                <w:sz w:val="28"/>
                <w:szCs w:val="28"/>
              </w:rPr>
              <w:t xml:space="preserve"> </w:t>
            </w:r>
            <w:r w:rsidRPr="001A1806">
              <w:rPr>
                <w:sz w:val="28"/>
                <w:szCs w:val="28"/>
              </w:rPr>
              <w:t>□</w:t>
            </w:r>
            <w:r w:rsidRPr="001A1806">
              <w:rPr>
                <w:sz w:val="16"/>
                <w:szCs w:val="16"/>
              </w:rPr>
              <w:t xml:space="preserve">  </w:t>
            </w:r>
            <w:r w:rsidR="00FB2F78" w:rsidRPr="001A1806">
              <w:rPr>
                <w:sz w:val="16"/>
                <w:szCs w:val="16"/>
              </w:rPr>
              <w:t>OPS Yeterlilik Kontrolü</w:t>
            </w:r>
            <w:r w:rsidR="00A065D0">
              <w:rPr>
                <w:sz w:val="16"/>
                <w:szCs w:val="16"/>
              </w:rPr>
              <w:t xml:space="preserve"> (OPC)</w:t>
            </w:r>
            <w:r w:rsidR="00FB2F78" w:rsidRPr="001A1806">
              <w:rPr>
                <w:sz w:val="16"/>
                <w:szCs w:val="16"/>
              </w:rPr>
              <w:t xml:space="preserve">      </w:t>
            </w:r>
            <w:r w:rsidR="00A065D0">
              <w:rPr>
                <w:sz w:val="16"/>
                <w:szCs w:val="16"/>
              </w:rPr>
              <w:t xml:space="preserve">     </w:t>
            </w:r>
            <w:r w:rsidR="00CC5044" w:rsidRPr="001A1806">
              <w:rPr>
                <w:sz w:val="16"/>
                <w:szCs w:val="16"/>
              </w:rPr>
              <w:t xml:space="preserve"> </w:t>
            </w:r>
            <w:r w:rsidR="00611658">
              <w:rPr>
                <w:sz w:val="16"/>
                <w:szCs w:val="16"/>
              </w:rPr>
              <w:t>Tarih</w:t>
            </w:r>
            <w:r w:rsidR="00FB2F78" w:rsidRPr="001A1806">
              <w:rPr>
                <w:sz w:val="16"/>
                <w:szCs w:val="16"/>
              </w:rPr>
              <w:t xml:space="preserve">:                       </w:t>
            </w:r>
            <w:r w:rsidR="00A065D0">
              <w:rPr>
                <w:sz w:val="16"/>
                <w:szCs w:val="16"/>
              </w:rPr>
              <w:t xml:space="preserve">                </w:t>
            </w:r>
            <w:r w:rsidR="00611658">
              <w:rPr>
                <w:sz w:val="16"/>
                <w:szCs w:val="16"/>
              </w:rPr>
              <w:t>Yer</w:t>
            </w:r>
            <w:r w:rsidR="00FB2F78" w:rsidRPr="001A1806">
              <w:rPr>
                <w:sz w:val="16"/>
                <w:szCs w:val="16"/>
              </w:rPr>
              <w:t>:</w:t>
            </w:r>
          </w:p>
        </w:tc>
      </w:tr>
      <w:tr w:rsidR="009D755F" w:rsidRPr="001A1806" w:rsidTr="00B94A1B">
        <w:trPr>
          <w:trHeight w:val="276"/>
        </w:trPr>
        <w:tc>
          <w:tcPr>
            <w:tcW w:w="10206" w:type="dxa"/>
          </w:tcPr>
          <w:p w:rsidR="009D755F" w:rsidRPr="001A1806" w:rsidRDefault="00DF0AD4" w:rsidP="00DF0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ve Kontrolü Y</w:t>
            </w:r>
            <w:r w:rsidR="00725C56" w:rsidRPr="001A1806">
              <w:rPr>
                <w:sz w:val="16"/>
                <w:szCs w:val="16"/>
              </w:rPr>
              <w:t xml:space="preserve">apılan </w:t>
            </w:r>
            <w:r>
              <w:rPr>
                <w:sz w:val="16"/>
                <w:szCs w:val="16"/>
              </w:rPr>
              <w:t>U</w:t>
            </w:r>
            <w:r w:rsidR="00725C56" w:rsidRPr="001A1806">
              <w:rPr>
                <w:sz w:val="16"/>
                <w:szCs w:val="16"/>
              </w:rPr>
              <w:t xml:space="preserve">çuş </w:t>
            </w:r>
            <w:r>
              <w:rPr>
                <w:sz w:val="16"/>
                <w:szCs w:val="16"/>
              </w:rPr>
              <w:t>E</w:t>
            </w:r>
            <w:r w:rsidR="00725C56" w:rsidRPr="001A1806">
              <w:rPr>
                <w:sz w:val="16"/>
                <w:szCs w:val="16"/>
              </w:rPr>
              <w:t xml:space="preserve">kibinin </w:t>
            </w:r>
            <w:r>
              <w:rPr>
                <w:sz w:val="16"/>
                <w:szCs w:val="16"/>
              </w:rPr>
              <w:t>İsimleri</w:t>
            </w:r>
            <w:r w:rsidR="00725C56" w:rsidRPr="001A1806">
              <w:rPr>
                <w:sz w:val="16"/>
                <w:szCs w:val="16"/>
              </w:rPr>
              <w:t>:</w:t>
            </w:r>
          </w:p>
        </w:tc>
      </w:tr>
      <w:tr w:rsidR="009D755F" w:rsidRPr="001A1806" w:rsidTr="00B94A1B">
        <w:trPr>
          <w:trHeight w:val="352"/>
        </w:trPr>
        <w:tc>
          <w:tcPr>
            <w:tcW w:w="10206" w:type="dxa"/>
            <w:vAlign w:val="center"/>
          </w:tcPr>
          <w:p w:rsidR="009D755F" w:rsidRPr="001A1806" w:rsidRDefault="004C349F" w:rsidP="00B94A1B">
            <w:pPr>
              <w:rPr>
                <w:sz w:val="16"/>
                <w:szCs w:val="16"/>
              </w:rPr>
            </w:pPr>
            <w:r w:rsidRPr="001A1806">
              <w:rPr>
                <w:sz w:val="16"/>
                <w:szCs w:val="16"/>
              </w:rPr>
              <w:t>Kıde</w:t>
            </w:r>
            <w:r w:rsidR="00BA1DA1">
              <w:rPr>
                <w:sz w:val="16"/>
                <w:szCs w:val="16"/>
              </w:rPr>
              <w:t>mli Kontrol Pilotu (Adı-Soyadı)</w:t>
            </w:r>
            <w:r w:rsidRPr="001A1806">
              <w:rPr>
                <w:sz w:val="16"/>
                <w:szCs w:val="16"/>
              </w:rPr>
              <w:t>:                                                                                            Yetki No:</w:t>
            </w:r>
          </w:p>
        </w:tc>
      </w:tr>
      <w:tr w:rsidR="00725C56" w:rsidRPr="001A1806" w:rsidTr="00B94A1B">
        <w:trPr>
          <w:trHeight w:val="352"/>
        </w:trPr>
        <w:tc>
          <w:tcPr>
            <w:tcW w:w="10206" w:type="dxa"/>
            <w:vAlign w:val="center"/>
          </w:tcPr>
          <w:p w:rsidR="00725C56" w:rsidRPr="001A1806" w:rsidRDefault="004C349F" w:rsidP="00723BBA">
            <w:pPr>
              <w:rPr>
                <w:sz w:val="16"/>
                <w:szCs w:val="16"/>
              </w:rPr>
            </w:pPr>
            <w:r w:rsidRPr="001A1806">
              <w:rPr>
                <w:sz w:val="16"/>
                <w:szCs w:val="16"/>
              </w:rPr>
              <w:t xml:space="preserve">Kullanılan </w:t>
            </w:r>
            <w:r w:rsidR="00723BBA">
              <w:rPr>
                <w:sz w:val="16"/>
                <w:szCs w:val="16"/>
              </w:rPr>
              <w:t>U</w:t>
            </w:r>
            <w:r w:rsidRPr="001A1806">
              <w:rPr>
                <w:sz w:val="16"/>
                <w:szCs w:val="16"/>
              </w:rPr>
              <w:t>çak ve</w:t>
            </w:r>
            <w:r w:rsidR="00BA1DA1">
              <w:rPr>
                <w:sz w:val="16"/>
                <w:szCs w:val="16"/>
              </w:rPr>
              <w:t xml:space="preserve">ya </w:t>
            </w:r>
            <w:r w:rsidR="00723BBA">
              <w:rPr>
                <w:sz w:val="16"/>
                <w:szCs w:val="16"/>
              </w:rPr>
              <w:t>S</w:t>
            </w:r>
            <w:r w:rsidR="00BA1DA1">
              <w:rPr>
                <w:sz w:val="16"/>
                <w:szCs w:val="16"/>
              </w:rPr>
              <w:t>imülatör (</w:t>
            </w:r>
            <w:r w:rsidR="00723BBA">
              <w:rPr>
                <w:sz w:val="16"/>
                <w:szCs w:val="16"/>
              </w:rPr>
              <w:t>T</w:t>
            </w:r>
            <w:r w:rsidR="00BA1DA1">
              <w:rPr>
                <w:sz w:val="16"/>
                <w:szCs w:val="16"/>
              </w:rPr>
              <w:t xml:space="preserve">ip ve </w:t>
            </w:r>
            <w:r w:rsidR="00723BBA">
              <w:rPr>
                <w:sz w:val="16"/>
                <w:szCs w:val="16"/>
              </w:rPr>
              <w:t>T</w:t>
            </w:r>
            <w:r w:rsidR="00BA1DA1">
              <w:rPr>
                <w:sz w:val="16"/>
                <w:szCs w:val="16"/>
              </w:rPr>
              <w:t xml:space="preserve">escil </w:t>
            </w:r>
            <w:r w:rsidR="00723BBA">
              <w:rPr>
                <w:sz w:val="16"/>
                <w:szCs w:val="16"/>
              </w:rPr>
              <w:t>N</w:t>
            </w:r>
            <w:r w:rsidR="00BA1DA1">
              <w:rPr>
                <w:sz w:val="16"/>
                <w:szCs w:val="16"/>
              </w:rPr>
              <w:t>o)</w:t>
            </w:r>
            <w:r w:rsidRPr="001A1806">
              <w:rPr>
                <w:sz w:val="16"/>
                <w:szCs w:val="16"/>
              </w:rPr>
              <w:t xml:space="preserve">:                </w:t>
            </w:r>
            <w:r w:rsidR="002718B9">
              <w:rPr>
                <w:sz w:val="16"/>
                <w:szCs w:val="16"/>
              </w:rPr>
              <w:t xml:space="preserve">               </w:t>
            </w:r>
            <w:r w:rsidR="00611658">
              <w:rPr>
                <w:sz w:val="16"/>
                <w:szCs w:val="16"/>
              </w:rPr>
              <w:t xml:space="preserve"> Başlangıç</w:t>
            </w:r>
            <w:r w:rsidRPr="001A1806">
              <w:rPr>
                <w:sz w:val="16"/>
                <w:szCs w:val="16"/>
              </w:rPr>
              <w:t xml:space="preserve">:                            </w:t>
            </w:r>
            <w:r w:rsidR="002718B9">
              <w:rPr>
                <w:sz w:val="16"/>
                <w:szCs w:val="16"/>
              </w:rPr>
              <w:t xml:space="preserve">             </w:t>
            </w:r>
            <w:r w:rsidR="00611658">
              <w:rPr>
                <w:sz w:val="16"/>
                <w:szCs w:val="16"/>
              </w:rPr>
              <w:t xml:space="preserve"> Bitiş</w:t>
            </w:r>
            <w:r w:rsidRPr="001A1806">
              <w:rPr>
                <w:sz w:val="16"/>
                <w:szCs w:val="16"/>
              </w:rPr>
              <w:t xml:space="preserve">:                          </w:t>
            </w:r>
            <w:r w:rsidR="002718B9">
              <w:rPr>
                <w:sz w:val="16"/>
                <w:szCs w:val="16"/>
              </w:rPr>
              <w:t xml:space="preserve">          </w:t>
            </w:r>
            <w:r w:rsidR="002363C6">
              <w:rPr>
                <w:sz w:val="16"/>
                <w:szCs w:val="16"/>
              </w:rPr>
              <w:t>Toplam S</w:t>
            </w:r>
            <w:r w:rsidR="00611658">
              <w:rPr>
                <w:sz w:val="16"/>
                <w:szCs w:val="16"/>
              </w:rPr>
              <w:t>aat</w:t>
            </w:r>
            <w:r w:rsidRPr="001A1806">
              <w:rPr>
                <w:sz w:val="16"/>
                <w:szCs w:val="16"/>
              </w:rPr>
              <w:t>:</w:t>
            </w:r>
          </w:p>
        </w:tc>
      </w:tr>
    </w:tbl>
    <w:p w:rsidR="009D755F" w:rsidRPr="00906096" w:rsidRDefault="009D755F">
      <w:pPr>
        <w:rPr>
          <w:sz w:val="12"/>
          <w:szCs w:val="1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426"/>
        <w:gridCol w:w="708"/>
      </w:tblGrid>
      <w:tr w:rsidR="00EC1B05" w:rsidRPr="001A1806" w:rsidTr="00C624CA">
        <w:tc>
          <w:tcPr>
            <w:tcW w:w="10206" w:type="dxa"/>
            <w:gridSpan w:val="4"/>
            <w:shd w:val="clear" w:color="auto" w:fill="BFBFBF" w:themeFill="background1" w:themeFillShade="BF"/>
          </w:tcPr>
          <w:p w:rsidR="00EC1B05" w:rsidRPr="001F6FFA" w:rsidRDefault="001F6FFA">
            <w:pPr>
              <w:rPr>
                <w:b/>
                <w:sz w:val="16"/>
                <w:szCs w:val="16"/>
              </w:rPr>
            </w:pPr>
            <w:r w:rsidRPr="001F6FFA">
              <w:rPr>
                <w:b/>
                <w:sz w:val="16"/>
                <w:szCs w:val="16"/>
              </w:rPr>
              <w:t>3.Kontrol Pilotunun / Kontrol Pilotu Adayının Değerlendirilmesi</w:t>
            </w:r>
          </w:p>
        </w:tc>
      </w:tr>
      <w:tr w:rsidR="00EC1B05" w:rsidRPr="001A1806" w:rsidTr="00C624CA">
        <w:tc>
          <w:tcPr>
            <w:tcW w:w="10206" w:type="dxa"/>
            <w:gridSpan w:val="4"/>
          </w:tcPr>
          <w:p w:rsidR="00B23E2C" w:rsidRPr="005206A9" w:rsidRDefault="00292FA1" w:rsidP="00B23E2C">
            <w:pPr>
              <w:rPr>
                <w:b/>
                <w:sz w:val="16"/>
                <w:szCs w:val="16"/>
              </w:rPr>
            </w:pPr>
            <w:r w:rsidRPr="005206A9">
              <w:rPr>
                <w:b/>
                <w:sz w:val="16"/>
                <w:szCs w:val="16"/>
              </w:rPr>
              <w:t>(+)</w:t>
            </w:r>
            <w:r w:rsidR="00A60EEB" w:rsidRPr="005206A9">
              <w:rPr>
                <w:b/>
                <w:sz w:val="16"/>
                <w:szCs w:val="16"/>
              </w:rPr>
              <w:t xml:space="preserve"> = Pozitif      </w:t>
            </w:r>
            <w:r w:rsidRPr="005206A9">
              <w:rPr>
                <w:b/>
                <w:sz w:val="16"/>
                <w:szCs w:val="16"/>
              </w:rPr>
              <w:t xml:space="preserve">(-) = Negatif   </w:t>
            </w:r>
            <w:r w:rsidR="00A60EEB" w:rsidRPr="005206A9">
              <w:rPr>
                <w:b/>
                <w:sz w:val="16"/>
                <w:szCs w:val="16"/>
              </w:rPr>
              <w:t xml:space="preserve">     </w:t>
            </w:r>
            <w:r w:rsidRPr="005206A9">
              <w:rPr>
                <w:b/>
                <w:sz w:val="16"/>
                <w:szCs w:val="16"/>
              </w:rPr>
              <w:t>(U/D) = Madde Değ</w:t>
            </w:r>
            <w:r w:rsidR="00B23E2C" w:rsidRPr="005206A9">
              <w:rPr>
                <w:b/>
                <w:sz w:val="16"/>
                <w:szCs w:val="16"/>
              </w:rPr>
              <w:t xml:space="preserve">erlendirmeye Uygun Değil        </w:t>
            </w:r>
          </w:p>
          <w:p w:rsidR="00EC1B05" w:rsidRPr="001A1806" w:rsidRDefault="00B23E2C" w:rsidP="00B2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</w:t>
            </w:r>
            <w:r w:rsidR="00292FA1">
              <w:rPr>
                <w:sz w:val="16"/>
                <w:szCs w:val="16"/>
              </w:rPr>
              <w:t>: İlk Yetkilendirme ve Yetki Temdi</w:t>
            </w:r>
            <w:r>
              <w:rPr>
                <w:sz w:val="16"/>
                <w:szCs w:val="16"/>
              </w:rPr>
              <w:t>d</w:t>
            </w:r>
            <w:r w:rsidR="00292FA1">
              <w:rPr>
                <w:sz w:val="16"/>
                <w:szCs w:val="16"/>
              </w:rPr>
              <w:t>i için uygun olan tüm maddeler (+) olarak değerlendirilmelidir.</w:t>
            </w:r>
          </w:p>
        </w:tc>
      </w:tr>
      <w:tr w:rsidR="00C11A4F" w:rsidRPr="001A1806" w:rsidTr="005B1500">
        <w:tc>
          <w:tcPr>
            <w:tcW w:w="8505" w:type="dxa"/>
          </w:tcPr>
          <w:p w:rsidR="00C11A4F" w:rsidRPr="00386DA9" w:rsidRDefault="00386DA9" w:rsidP="00386D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</w:t>
            </w:r>
            <w:r w:rsidR="00847F62" w:rsidRPr="00386DA9">
              <w:rPr>
                <w:b/>
                <w:sz w:val="16"/>
                <w:szCs w:val="16"/>
              </w:rPr>
              <w:t>Brifing</w:t>
            </w:r>
          </w:p>
        </w:tc>
        <w:tc>
          <w:tcPr>
            <w:tcW w:w="567" w:type="dxa"/>
          </w:tcPr>
          <w:p w:rsidR="00C11A4F" w:rsidRPr="005B1500" w:rsidRDefault="00847F62" w:rsidP="00847F62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426" w:type="dxa"/>
          </w:tcPr>
          <w:p w:rsidR="00C11A4F" w:rsidRPr="005B1500" w:rsidRDefault="00847F62" w:rsidP="00847F62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708" w:type="dxa"/>
          </w:tcPr>
          <w:p w:rsidR="00C11A4F" w:rsidRPr="005B1500" w:rsidRDefault="00847F62" w:rsidP="00847F62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(U/D)</w:t>
            </w:r>
          </w:p>
        </w:tc>
      </w:tr>
      <w:tr w:rsidR="00C11A4F" w:rsidRPr="001A1806" w:rsidTr="005B1500">
        <w:trPr>
          <w:trHeight w:val="184"/>
        </w:trPr>
        <w:tc>
          <w:tcPr>
            <w:tcW w:w="8505" w:type="dxa"/>
          </w:tcPr>
          <w:p w:rsidR="00C11A4F" w:rsidRPr="001A1806" w:rsidRDefault="00E01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1.Uçuş ekibinin lisans ve kimlik kontrolleri</w:t>
            </w:r>
          </w:p>
        </w:tc>
        <w:tc>
          <w:tcPr>
            <w:tcW w:w="567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C11A4F" w:rsidRPr="001A1806" w:rsidTr="005B1500">
        <w:tc>
          <w:tcPr>
            <w:tcW w:w="8505" w:type="dxa"/>
          </w:tcPr>
          <w:p w:rsidR="00C11A4F" w:rsidRPr="001A1806" w:rsidRDefault="00E01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2.Sıhhi, emniyet ve güvenlik konularıyla ilgili brifing</w:t>
            </w:r>
          </w:p>
        </w:tc>
        <w:tc>
          <w:tcPr>
            <w:tcW w:w="567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C11A4F" w:rsidRPr="001A1806" w:rsidTr="005B1500">
        <w:tc>
          <w:tcPr>
            <w:tcW w:w="8505" w:type="dxa"/>
          </w:tcPr>
          <w:p w:rsidR="00C11A4F" w:rsidRPr="001A1806" w:rsidRDefault="00E01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3.Test veya kontrol uçuşunun amacı, yetkilerin geçerlilik, temdit süreleri ve başarısız olma durumunda etkileri</w:t>
            </w:r>
            <w:r w:rsidR="00386DA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vurgulanması</w:t>
            </w:r>
          </w:p>
        </w:tc>
        <w:tc>
          <w:tcPr>
            <w:tcW w:w="567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C11A4F" w:rsidRPr="001A1806" w:rsidTr="005B1500">
        <w:tc>
          <w:tcPr>
            <w:tcW w:w="8505" w:type="dxa"/>
          </w:tcPr>
          <w:p w:rsidR="00C11A4F" w:rsidRPr="001A1806" w:rsidRDefault="00E01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4.Test veya kontrolün içeriğine yönelik yapılan brifing (bilgi, sunum ve konuların tartışılması ve zaman planlaması</w:t>
            </w:r>
            <w:r w:rsidR="00386DA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C11A4F" w:rsidRPr="001A1806" w:rsidTr="005B1500">
        <w:tc>
          <w:tcPr>
            <w:tcW w:w="8505" w:type="dxa"/>
          </w:tcPr>
          <w:p w:rsidR="00C11A4F" w:rsidRPr="001A1806" w:rsidRDefault="00E01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5.Sözlü sınavın yapılması</w:t>
            </w:r>
          </w:p>
        </w:tc>
        <w:tc>
          <w:tcPr>
            <w:tcW w:w="567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C11A4F" w:rsidRPr="005B1500" w:rsidRDefault="006F4126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BD6B00" w:rsidRDefault="00761B77">
            <w:pPr>
              <w:rPr>
                <w:b/>
                <w:sz w:val="16"/>
                <w:szCs w:val="16"/>
              </w:rPr>
            </w:pPr>
            <w:r w:rsidRPr="00BD6B00">
              <w:rPr>
                <w:b/>
                <w:sz w:val="16"/>
                <w:szCs w:val="16"/>
              </w:rPr>
              <w:t>B.Test veya Kontrolün İcrası</w:t>
            </w:r>
          </w:p>
        </w:tc>
        <w:tc>
          <w:tcPr>
            <w:tcW w:w="567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426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708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(U/D)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1.Kullanılacak uçak veya simülatör</w:t>
            </w:r>
            <w:r w:rsidR="00BD0969">
              <w:rPr>
                <w:sz w:val="16"/>
                <w:szCs w:val="16"/>
              </w:rPr>
              <w:t xml:space="preserve"> ile ilgili emniyet kurallarının</w:t>
            </w:r>
            <w:r>
              <w:rPr>
                <w:sz w:val="16"/>
                <w:szCs w:val="16"/>
              </w:rPr>
              <w:t xml:space="preserve"> (acil durum usulleri, tahliye/kaçış araçları) brifingi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2.Uçak veya simülatörün faallik durumu, farklılık, gayrifaal veya arızalı ekipmanların test ve kontrol uçuşuna etkilerinin kontrolü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3.Zaman yönetimi (zamanında başlama, test/kontrol programına uyma, kontrol maddelerinin ve teneffüslerin etkin planlanması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4.Test/kontrol esnasında uçuş ekibinin performansını algılamak/farkında olmak ve gerekli durumlarda müdahale etmek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5.Simülatörün kullanımı; konfigürasyonu, arıza ve hava durumu gibi parametrelerin programlanması </w:t>
            </w:r>
            <w:r w:rsidRPr="00252931">
              <w:rPr>
                <w:b/>
                <w:sz w:val="16"/>
                <w:szCs w:val="16"/>
              </w:rPr>
              <w:t>(sadece simülatörde)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6.Emniyet ve güvenlik kurallarına itaat etme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7.Kabin personeli, ATC (doğru ve standart terminoloji kullanımı) yer personeli gibi rollerin yapılması</w:t>
            </w:r>
            <w:r w:rsidR="00C624CA">
              <w:rPr>
                <w:sz w:val="16"/>
                <w:szCs w:val="16"/>
              </w:rPr>
              <w:t xml:space="preserve"> </w:t>
            </w:r>
            <w:r w:rsidR="00C624CA" w:rsidRPr="00252931">
              <w:rPr>
                <w:b/>
                <w:sz w:val="16"/>
                <w:szCs w:val="16"/>
              </w:rPr>
              <w:t>(sadece simülatörde)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BD6B00" w:rsidRDefault="00761B77" w:rsidP="0036036F">
            <w:pPr>
              <w:rPr>
                <w:b/>
                <w:sz w:val="16"/>
                <w:szCs w:val="16"/>
              </w:rPr>
            </w:pPr>
            <w:r w:rsidRPr="00BD6B00">
              <w:rPr>
                <w:b/>
                <w:sz w:val="16"/>
                <w:szCs w:val="16"/>
              </w:rPr>
              <w:t>C.Görev sonrası D</w:t>
            </w:r>
            <w:r w:rsidR="0036036F">
              <w:rPr>
                <w:b/>
                <w:sz w:val="16"/>
                <w:szCs w:val="16"/>
              </w:rPr>
              <w:t>e</w:t>
            </w:r>
            <w:r w:rsidRPr="00BD6B00">
              <w:rPr>
                <w:b/>
                <w:sz w:val="16"/>
                <w:szCs w:val="16"/>
              </w:rPr>
              <w:t>brifing</w:t>
            </w:r>
          </w:p>
        </w:tc>
        <w:tc>
          <w:tcPr>
            <w:tcW w:w="567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426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708" w:type="dxa"/>
          </w:tcPr>
          <w:p w:rsidR="00761B77" w:rsidRPr="005B1500" w:rsidRDefault="00761B77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(U/D)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1.Brifingin icra edilmesi (içerik ve yeterli zaman planlaması)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2.Değerlendirme ve derecelendirmenin JAR-FCL ve Operatör’ün kurallarına uygun yapılması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3.Genel performans değerlendirmesi (gözlemlenen artı ve eksi performans da dahil), sunumu ve tartışılması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761B77" w:rsidRPr="001A1806" w:rsidTr="005B1500">
        <w:tc>
          <w:tcPr>
            <w:tcW w:w="8505" w:type="dxa"/>
          </w:tcPr>
          <w:p w:rsidR="00761B77" w:rsidRPr="001A1806" w:rsidRDefault="00761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4.Uçuş ekibi tarafından yöneltilen soruların cevaplanması</w:t>
            </w:r>
          </w:p>
        </w:tc>
        <w:tc>
          <w:tcPr>
            <w:tcW w:w="567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761B77" w:rsidRPr="005B1500" w:rsidRDefault="00761B77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BD6B00" w:rsidRDefault="0046014F">
            <w:pPr>
              <w:rPr>
                <w:b/>
                <w:sz w:val="16"/>
                <w:szCs w:val="16"/>
              </w:rPr>
            </w:pPr>
            <w:r w:rsidRPr="00BD6B00">
              <w:rPr>
                <w:b/>
                <w:sz w:val="16"/>
                <w:szCs w:val="16"/>
              </w:rPr>
              <w:t>D.Davranış, Tutum ve Görünüm</w:t>
            </w:r>
          </w:p>
        </w:tc>
        <w:tc>
          <w:tcPr>
            <w:tcW w:w="567" w:type="dxa"/>
          </w:tcPr>
          <w:p w:rsidR="0046014F" w:rsidRPr="005B1500" w:rsidRDefault="0046014F" w:rsidP="001E07DF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426" w:type="dxa"/>
          </w:tcPr>
          <w:p w:rsidR="0046014F" w:rsidRPr="005B1500" w:rsidRDefault="0046014F" w:rsidP="001E07DF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708" w:type="dxa"/>
          </w:tcPr>
          <w:p w:rsidR="0046014F" w:rsidRPr="005B1500" w:rsidRDefault="0046014F" w:rsidP="001E07DF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(U/D)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1.Kontrol pilotu adayın davranış, tutum ve görünümüyle test veya kontrole giren uçuş ekibine örnek olma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2.Test veya kontrole uçuş ekibini, liderlik rolü, adil ve sakin tutumuyla motive etmek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3.Kıdemli kontrol pilotuna karşı tutum ve davranış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4.Tutum ve duruşuyla kurallara yaklaşımı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BD6B00" w:rsidRDefault="0046014F">
            <w:pPr>
              <w:rPr>
                <w:b/>
                <w:sz w:val="16"/>
                <w:szCs w:val="16"/>
              </w:rPr>
            </w:pPr>
            <w:r w:rsidRPr="00BD6B00">
              <w:rPr>
                <w:b/>
                <w:sz w:val="16"/>
                <w:szCs w:val="16"/>
              </w:rPr>
              <w:t>E.Yetenek ve Bilgi</w:t>
            </w:r>
          </w:p>
        </w:tc>
        <w:tc>
          <w:tcPr>
            <w:tcW w:w="567" w:type="dxa"/>
          </w:tcPr>
          <w:p w:rsidR="0046014F" w:rsidRPr="005B1500" w:rsidRDefault="0046014F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426" w:type="dxa"/>
          </w:tcPr>
          <w:p w:rsidR="0046014F" w:rsidRPr="005B1500" w:rsidRDefault="0046014F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(-)</w:t>
            </w:r>
          </w:p>
        </w:tc>
        <w:tc>
          <w:tcPr>
            <w:tcW w:w="708" w:type="dxa"/>
          </w:tcPr>
          <w:p w:rsidR="0046014F" w:rsidRPr="005B1500" w:rsidRDefault="0046014F" w:rsidP="00B94A1B">
            <w:pPr>
              <w:jc w:val="center"/>
              <w:rPr>
                <w:b/>
                <w:sz w:val="18"/>
                <w:szCs w:val="18"/>
              </w:rPr>
            </w:pPr>
            <w:r w:rsidRPr="005B1500">
              <w:rPr>
                <w:b/>
                <w:sz w:val="18"/>
                <w:szCs w:val="18"/>
              </w:rPr>
              <w:t>(U/D)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1.Genel havacılık, JAR kuralları, ulusal kurallar ve Operatör’ün kurallarıyla ilgili bilgisi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 w:rsidP="00696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2.Lisanslandırma, yetkilendirme ve sertifikasyon (geçerlilik süresi, temdit ve yenileme usulleri de dahil) konularıyla ilgili bilgisi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3.İdari konularla ilgili bilgisi (gerekli form ve raporların kullanımı)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4.Sınav kurallarıyla ilgili bilgisi, kontrol pilotu yetkilendirme usulleriyle ilgili bilgi ve sorumluluk dahil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5.CRM ve MCC kavramları ve değerlendirme metodlarıyla ilgili bilgisi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 w:rsidP="00801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Uçak sistemleri ve Genel Hareket Usulleriyle (SOP) ilgili bilgisi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  <w:tr w:rsidR="0046014F" w:rsidRPr="001A1806" w:rsidTr="005B1500">
        <w:tc>
          <w:tcPr>
            <w:tcW w:w="8505" w:type="dxa"/>
          </w:tcPr>
          <w:p w:rsidR="0046014F" w:rsidRPr="001A1806" w:rsidRDefault="00460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7.Kontrol pilotluğuyla ilgili alınan teorik eğitimin seviyesi </w:t>
            </w:r>
          </w:p>
        </w:tc>
        <w:tc>
          <w:tcPr>
            <w:tcW w:w="567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426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  <w:tc>
          <w:tcPr>
            <w:tcW w:w="708" w:type="dxa"/>
          </w:tcPr>
          <w:p w:rsidR="0046014F" w:rsidRPr="005B1500" w:rsidRDefault="0046014F" w:rsidP="002738CC">
            <w:pPr>
              <w:jc w:val="center"/>
              <w:rPr>
                <w:sz w:val="18"/>
                <w:szCs w:val="18"/>
              </w:rPr>
            </w:pPr>
            <w:r w:rsidRPr="005B1500">
              <w:rPr>
                <w:sz w:val="18"/>
                <w:szCs w:val="18"/>
              </w:rPr>
              <w:t>□</w:t>
            </w:r>
          </w:p>
        </w:tc>
      </w:tr>
    </w:tbl>
    <w:p w:rsidR="0066570F" w:rsidRPr="00906096" w:rsidRDefault="0066570F">
      <w:pPr>
        <w:rPr>
          <w:sz w:val="12"/>
          <w:szCs w:val="1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6570F" w:rsidRPr="001A1806" w:rsidTr="00E01FE5">
        <w:tc>
          <w:tcPr>
            <w:tcW w:w="10206" w:type="dxa"/>
            <w:shd w:val="clear" w:color="auto" w:fill="BFBFBF" w:themeFill="background1" w:themeFillShade="BF"/>
          </w:tcPr>
          <w:p w:rsidR="0066570F" w:rsidRPr="008667F2" w:rsidRDefault="008667F2">
            <w:pPr>
              <w:rPr>
                <w:b/>
                <w:sz w:val="16"/>
                <w:szCs w:val="16"/>
              </w:rPr>
            </w:pPr>
            <w:r w:rsidRPr="008667F2">
              <w:rPr>
                <w:b/>
                <w:sz w:val="16"/>
                <w:szCs w:val="16"/>
              </w:rPr>
              <w:t>4.Sonuç</w:t>
            </w:r>
          </w:p>
        </w:tc>
      </w:tr>
      <w:tr w:rsidR="0066570F" w:rsidRPr="001A1806" w:rsidTr="0066570F">
        <w:tc>
          <w:tcPr>
            <w:tcW w:w="10206" w:type="dxa"/>
          </w:tcPr>
          <w:p w:rsidR="0066570F" w:rsidRDefault="00C44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Aşağıda imzası bulunan Kıdemli Kontrol Pilotunun, gözlem ve değerlendirmesi nihayetinde, başvuru sahibi Kontrol P</w:t>
            </w:r>
            <w:r w:rsidR="00B36F2D">
              <w:rPr>
                <w:sz w:val="16"/>
                <w:szCs w:val="16"/>
              </w:rPr>
              <w:t>ilotu adayıyla ilgili tavsiyesi</w:t>
            </w:r>
            <w:r>
              <w:rPr>
                <w:sz w:val="16"/>
                <w:szCs w:val="16"/>
              </w:rPr>
              <w:t>:</w:t>
            </w:r>
          </w:p>
          <w:p w:rsidR="00C4491A" w:rsidRPr="001A1806" w:rsidRDefault="0054339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1A180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16"/>
                <w:szCs w:val="16"/>
              </w:rPr>
              <w:t>Yetkilendirilebilir</w:t>
            </w:r>
            <w:r>
              <w:rPr>
                <w:sz w:val="28"/>
                <w:szCs w:val="28"/>
              </w:rPr>
              <w:t xml:space="preserve">                    </w:t>
            </w:r>
            <w:r w:rsidRPr="001A180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</w:rPr>
              <w:t xml:space="preserve">Mevcut Yetkisi Tazelenebilir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A1806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Yetkilendirilemez</w:t>
            </w:r>
          </w:p>
        </w:tc>
      </w:tr>
      <w:tr w:rsidR="0066570F" w:rsidRPr="001A1806" w:rsidTr="0066570F">
        <w:tc>
          <w:tcPr>
            <w:tcW w:w="10206" w:type="dxa"/>
          </w:tcPr>
          <w:p w:rsidR="005B1500" w:rsidRDefault="005B1500">
            <w:pPr>
              <w:rPr>
                <w:sz w:val="16"/>
                <w:szCs w:val="16"/>
              </w:rPr>
            </w:pPr>
          </w:p>
          <w:p w:rsidR="0054339F" w:rsidRDefault="0054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B36F2D">
              <w:rPr>
                <w:sz w:val="16"/>
                <w:szCs w:val="16"/>
              </w:rPr>
              <w:t>ıdemli Kontrol Pilotunun İmzası</w:t>
            </w:r>
            <w:r>
              <w:rPr>
                <w:sz w:val="16"/>
                <w:szCs w:val="16"/>
              </w:rPr>
              <w:t xml:space="preserve">: ……………………………………………     Başvuru Sahibinin </w:t>
            </w:r>
            <w:r w:rsidR="00B36F2D">
              <w:rPr>
                <w:sz w:val="16"/>
                <w:szCs w:val="16"/>
              </w:rPr>
              <w:t>(aday Kontrol Pilotunun) imzası</w:t>
            </w:r>
            <w:r>
              <w:rPr>
                <w:sz w:val="16"/>
                <w:szCs w:val="16"/>
              </w:rPr>
              <w:t>: ……………………………………………………</w:t>
            </w:r>
            <w:r w:rsidR="00B36F2D">
              <w:rPr>
                <w:sz w:val="16"/>
                <w:szCs w:val="16"/>
              </w:rPr>
              <w:t>……</w:t>
            </w:r>
          </w:p>
          <w:p w:rsidR="0054339F" w:rsidRDefault="0054339F">
            <w:pPr>
              <w:rPr>
                <w:sz w:val="16"/>
                <w:szCs w:val="16"/>
              </w:rPr>
            </w:pPr>
          </w:p>
          <w:p w:rsidR="0054339F" w:rsidRPr="001A1806" w:rsidRDefault="0054339F" w:rsidP="00F12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FTO/TRTO  </w:t>
            </w:r>
            <w:r w:rsidR="00BA336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HT / </w:t>
            </w:r>
            <w:proofErr w:type="spellStart"/>
            <w:r>
              <w:rPr>
                <w:sz w:val="16"/>
                <w:szCs w:val="16"/>
              </w:rPr>
              <w:t>Postholder</w:t>
            </w:r>
            <w:proofErr w:type="spellEnd"/>
            <w:r w:rsidR="00BA336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1F7F4A">
              <w:rPr>
                <w:sz w:val="16"/>
                <w:szCs w:val="16"/>
              </w:rPr>
              <w:t xml:space="preserve">Adı-Soyadı </w:t>
            </w:r>
            <w:r w:rsidR="00B36F2D">
              <w:rPr>
                <w:sz w:val="16"/>
                <w:szCs w:val="16"/>
              </w:rPr>
              <w:t>ve İmzası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5B1500">
              <w:rPr>
                <w:sz w:val="16"/>
                <w:szCs w:val="16"/>
              </w:rPr>
              <w:t>...</w:t>
            </w:r>
            <w:r w:rsidR="00C873D2">
              <w:rPr>
                <w:sz w:val="16"/>
                <w:szCs w:val="16"/>
              </w:rPr>
              <w:t>.......</w:t>
            </w:r>
            <w:r w:rsidR="001F7F4A">
              <w:rPr>
                <w:sz w:val="16"/>
                <w:szCs w:val="16"/>
              </w:rPr>
              <w:t>...</w:t>
            </w:r>
            <w:r w:rsidR="00BA3362">
              <w:rPr>
                <w:sz w:val="16"/>
                <w:szCs w:val="16"/>
              </w:rPr>
              <w:t>...............................</w:t>
            </w:r>
            <w:proofErr w:type="gramEnd"/>
          </w:p>
        </w:tc>
      </w:tr>
    </w:tbl>
    <w:p w:rsidR="002B4CD5" w:rsidRPr="001A1806" w:rsidRDefault="002B4CD5" w:rsidP="00F12AB3">
      <w:pPr>
        <w:rPr>
          <w:sz w:val="16"/>
          <w:szCs w:val="16"/>
        </w:rPr>
      </w:pPr>
    </w:p>
    <w:sectPr w:rsidR="002B4CD5" w:rsidRPr="001A1806" w:rsidSect="002B4CD5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F5" w:rsidRDefault="00A16BF5" w:rsidP="002600CE">
      <w:r>
        <w:separator/>
      </w:r>
    </w:p>
  </w:endnote>
  <w:endnote w:type="continuationSeparator" w:id="0">
    <w:p w:rsidR="00A16BF5" w:rsidRDefault="00A16BF5" w:rsidP="0026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268"/>
      <w:gridCol w:w="1701"/>
      <w:gridCol w:w="3969"/>
      <w:gridCol w:w="1134"/>
    </w:tblGrid>
    <w:tr w:rsidR="002E2400" w:rsidRPr="00D85E55" w:rsidTr="00847653">
      <w:trPr>
        <w:jc w:val="center"/>
      </w:trPr>
      <w:tc>
        <w:tcPr>
          <w:tcW w:w="9072" w:type="dxa"/>
          <w:gridSpan w:val="4"/>
          <w:vAlign w:val="center"/>
        </w:tcPr>
        <w:p w:rsidR="002E2400" w:rsidRPr="002D48B5" w:rsidRDefault="002E2400" w:rsidP="002B4CD5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>
            <w:rPr>
              <w:rFonts w:cs="Calibri"/>
              <w:bCs/>
              <w:sz w:val="16"/>
              <w:szCs w:val="16"/>
            </w:rPr>
            <w:t xml:space="preserve">KONTROL PİLOTU YETKİLENDİRME KABUL TESTİ  KONTROLÜ </w:t>
          </w:r>
          <w:r w:rsidRPr="002D48B5">
            <w:rPr>
              <w:rFonts w:cs="Calibri"/>
              <w:bCs/>
              <w:sz w:val="16"/>
              <w:szCs w:val="16"/>
            </w:rPr>
            <w:t>FORMU</w:t>
          </w:r>
        </w:p>
      </w:tc>
      <w:tc>
        <w:tcPr>
          <w:tcW w:w="1134" w:type="dxa"/>
          <w:vMerge w:val="restart"/>
          <w:vAlign w:val="center"/>
        </w:tcPr>
        <w:p w:rsidR="002E2400" w:rsidRPr="004A3C88" w:rsidRDefault="002E2400" w:rsidP="00847653">
          <w:pPr>
            <w:pStyle w:val="Altbilgi"/>
            <w:jc w:val="right"/>
            <w:rPr>
              <w:rFonts w:cs="Calibri"/>
              <w:color w:val="333333"/>
            </w:rPr>
          </w:pPr>
          <w:r w:rsidRPr="00917B7E">
            <w:rPr>
              <w:rStyle w:val="SayfaNumaras"/>
              <w:b/>
              <w:color w:val="333333"/>
            </w:rPr>
            <w:fldChar w:fldCharType="begin"/>
          </w:r>
          <w:r w:rsidRPr="00917B7E">
            <w:rPr>
              <w:rStyle w:val="SayfaNumaras"/>
              <w:b/>
              <w:color w:val="333333"/>
            </w:rPr>
            <w:instrText xml:space="preserve"> PAGE </w:instrText>
          </w:r>
          <w:r w:rsidRPr="00917B7E">
            <w:rPr>
              <w:rStyle w:val="SayfaNumaras"/>
              <w:b/>
              <w:color w:val="333333"/>
            </w:rPr>
            <w:fldChar w:fldCharType="separate"/>
          </w:r>
          <w:r w:rsidR="007F5678">
            <w:rPr>
              <w:rStyle w:val="SayfaNumaras"/>
              <w:b/>
              <w:noProof/>
              <w:color w:val="333333"/>
            </w:rPr>
            <w:t>1</w:t>
          </w:r>
          <w:r w:rsidRPr="00917B7E">
            <w:rPr>
              <w:rStyle w:val="SayfaNumaras"/>
              <w:b/>
              <w:color w:val="333333"/>
            </w:rPr>
            <w:fldChar w:fldCharType="end"/>
          </w:r>
          <w:r w:rsidRPr="00917B7E">
            <w:rPr>
              <w:rStyle w:val="SayfaNumaras"/>
              <w:b/>
              <w:color w:val="333333"/>
            </w:rPr>
            <w:t>/</w:t>
          </w:r>
          <w:r w:rsidRPr="00917B7E">
            <w:rPr>
              <w:rStyle w:val="SayfaNumaras"/>
              <w:b/>
              <w:color w:val="333333"/>
            </w:rPr>
            <w:fldChar w:fldCharType="begin"/>
          </w:r>
          <w:r w:rsidRPr="00917B7E">
            <w:rPr>
              <w:rStyle w:val="SayfaNumaras"/>
              <w:b/>
              <w:color w:val="333333"/>
            </w:rPr>
            <w:instrText xml:space="preserve"> NUMPAGES </w:instrText>
          </w:r>
          <w:r w:rsidRPr="00917B7E">
            <w:rPr>
              <w:rStyle w:val="SayfaNumaras"/>
              <w:b/>
              <w:color w:val="333333"/>
            </w:rPr>
            <w:fldChar w:fldCharType="separate"/>
          </w:r>
          <w:r w:rsidR="007F5678">
            <w:rPr>
              <w:rStyle w:val="SayfaNumaras"/>
              <w:b/>
              <w:noProof/>
              <w:color w:val="333333"/>
            </w:rPr>
            <w:t>1</w:t>
          </w:r>
          <w:r w:rsidRPr="00917B7E">
            <w:rPr>
              <w:rStyle w:val="SayfaNumaras"/>
              <w:b/>
              <w:color w:val="333333"/>
            </w:rPr>
            <w:fldChar w:fldCharType="end"/>
          </w:r>
        </w:p>
      </w:tc>
    </w:tr>
    <w:tr w:rsidR="002E2400" w:rsidRPr="00D85E55" w:rsidTr="00847653">
      <w:trPr>
        <w:jc w:val="center"/>
      </w:trPr>
      <w:tc>
        <w:tcPr>
          <w:tcW w:w="1134" w:type="dxa"/>
          <w:vAlign w:val="center"/>
        </w:tcPr>
        <w:p w:rsidR="002E2400" w:rsidRPr="002D48B5" w:rsidRDefault="002E2400" w:rsidP="00847653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>Doküman No:</w:t>
          </w:r>
        </w:p>
      </w:tc>
      <w:tc>
        <w:tcPr>
          <w:tcW w:w="2268" w:type="dxa"/>
          <w:vAlign w:val="center"/>
        </w:tcPr>
        <w:p w:rsidR="002E2400" w:rsidRPr="002D48B5" w:rsidRDefault="002E2400" w:rsidP="002E2400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>SHGM.UOD.65355440.FR.</w:t>
          </w:r>
          <w:r>
            <w:rPr>
              <w:rFonts w:cs="Calibri"/>
              <w:bCs/>
              <w:sz w:val="16"/>
              <w:szCs w:val="16"/>
            </w:rPr>
            <w:t>173</w:t>
          </w:r>
        </w:p>
      </w:tc>
      <w:tc>
        <w:tcPr>
          <w:tcW w:w="1701" w:type="dxa"/>
          <w:vAlign w:val="center"/>
        </w:tcPr>
        <w:p w:rsidR="002E2400" w:rsidRPr="002D48B5" w:rsidRDefault="002E2400" w:rsidP="00847653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 xml:space="preserve">Revizyon No – Tarihi: </w:t>
          </w:r>
        </w:p>
      </w:tc>
      <w:tc>
        <w:tcPr>
          <w:tcW w:w="3969" w:type="dxa"/>
          <w:vAlign w:val="center"/>
        </w:tcPr>
        <w:p w:rsidR="002E2400" w:rsidRPr="002D48B5" w:rsidRDefault="002E2400" w:rsidP="00F12AB3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>0</w:t>
          </w:r>
          <w:r w:rsidR="00F12AB3">
            <w:rPr>
              <w:rFonts w:cs="Calibri"/>
              <w:bCs/>
              <w:sz w:val="16"/>
              <w:szCs w:val="16"/>
            </w:rPr>
            <w:t>1</w:t>
          </w:r>
          <w:r w:rsidRPr="002D48B5">
            <w:rPr>
              <w:rFonts w:cs="Calibri"/>
              <w:bCs/>
              <w:sz w:val="16"/>
              <w:szCs w:val="16"/>
            </w:rPr>
            <w:t xml:space="preserve"> – </w:t>
          </w:r>
          <w:proofErr w:type="gramStart"/>
          <w:r w:rsidR="00F12AB3">
            <w:rPr>
              <w:rFonts w:cs="Calibri"/>
              <w:bCs/>
              <w:sz w:val="16"/>
              <w:szCs w:val="16"/>
            </w:rPr>
            <w:t>19</w:t>
          </w:r>
          <w:r w:rsidRPr="002D48B5">
            <w:rPr>
              <w:rFonts w:cs="Calibri"/>
              <w:bCs/>
              <w:sz w:val="16"/>
              <w:szCs w:val="16"/>
            </w:rPr>
            <w:t>/0</w:t>
          </w:r>
          <w:r w:rsidR="00F12AB3">
            <w:rPr>
              <w:rFonts w:cs="Calibri"/>
              <w:bCs/>
              <w:sz w:val="16"/>
              <w:szCs w:val="16"/>
            </w:rPr>
            <w:t>2</w:t>
          </w:r>
          <w:r w:rsidRPr="002D48B5">
            <w:rPr>
              <w:rFonts w:cs="Calibri"/>
              <w:bCs/>
              <w:sz w:val="16"/>
              <w:szCs w:val="16"/>
            </w:rPr>
            <w:t>/</w:t>
          </w:r>
          <w:r w:rsidR="00F12AB3">
            <w:rPr>
              <w:rFonts w:cs="Calibri"/>
              <w:bCs/>
              <w:sz w:val="16"/>
              <w:szCs w:val="16"/>
            </w:rPr>
            <w:t>2016</w:t>
          </w:r>
          <w:proofErr w:type="gramEnd"/>
        </w:p>
      </w:tc>
      <w:tc>
        <w:tcPr>
          <w:tcW w:w="1134" w:type="dxa"/>
          <w:vMerge/>
          <w:vAlign w:val="center"/>
        </w:tcPr>
        <w:p w:rsidR="002E2400" w:rsidRPr="00917B7E" w:rsidRDefault="002E2400" w:rsidP="00847653">
          <w:pPr>
            <w:rPr>
              <w:rFonts w:ascii="Arial" w:hAnsi="Arial" w:cs="Arial"/>
              <w:b/>
              <w:color w:val="333333"/>
              <w:sz w:val="17"/>
              <w:szCs w:val="17"/>
            </w:rPr>
          </w:pPr>
        </w:p>
      </w:tc>
    </w:tr>
  </w:tbl>
  <w:p w:rsidR="002E2400" w:rsidRDefault="002E24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F5" w:rsidRDefault="00A16BF5" w:rsidP="002600CE">
      <w:r>
        <w:separator/>
      </w:r>
    </w:p>
  </w:footnote>
  <w:footnote w:type="continuationSeparator" w:id="0">
    <w:p w:rsidR="00A16BF5" w:rsidRDefault="00A16BF5" w:rsidP="0026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30"/>
      <w:tblW w:w="10205" w:type="dxa"/>
      <w:tblLook w:val="04A0" w:firstRow="1" w:lastRow="0" w:firstColumn="1" w:lastColumn="0" w:noHBand="0" w:noVBand="1"/>
    </w:tblPr>
    <w:tblGrid>
      <w:gridCol w:w="10205"/>
    </w:tblGrid>
    <w:tr w:rsidR="002B4CD5" w:rsidTr="00800E7B">
      <w:tc>
        <w:tcPr>
          <w:tcW w:w="10205" w:type="dxa"/>
          <w:vAlign w:val="center"/>
          <w:hideMark/>
        </w:tcPr>
        <w:p w:rsidR="002B4CD5" w:rsidRDefault="002B4CD5" w:rsidP="00800E7B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 wp14:anchorId="67DC00E8" wp14:editId="7E1BB3C5">
                <wp:extent cx="1097279" cy="585216"/>
                <wp:effectExtent l="0" t="0" r="8255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075" cy="588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4CD5" w:rsidRPr="00A01691" w:rsidTr="00800E7B">
      <w:trPr>
        <w:trHeight w:val="680"/>
      </w:trPr>
      <w:tc>
        <w:tcPr>
          <w:tcW w:w="10205" w:type="dxa"/>
          <w:tcBorders>
            <w:top w:val="nil"/>
            <w:left w:val="nil"/>
            <w:bottom w:val="single" w:sz="8" w:space="0" w:color="005CAB"/>
            <w:right w:val="nil"/>
          </w:tcBorders>
          <w:vAlign w:val="center"/>
          <w:hideMark/>
        </w:tcPr>
        <w:p w:rsidR="002B4CD5" w:rsidRPr="002B4CD5" w:rsidRDefault="002B4CD5" w:rsidP="00800E7B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  <w:b/>
              <w:bCs/>
              <w:szCs w:val="22"/>
            </w:rPr>
          </w:pPr>
          <w:r w:rsidRPr="002B4CD5">
            <w:rPr>
              <w:rFonts w:asciiTheme="minorHAnsi" w:hAnsiTheme="minorHAnsi" w:cs="Arial"/>
              <w:b/>
              <w:bCs/>
              <w:szCs w:val="22"/>
            </w:rPr>
            <w:t>KONTROL PİLOTU YETKİLENDİRME KABUL TESTİ / KONTROLÜ</w:t>
          </w:r>
        </w:p>
        <w:p w:rsidR="002B4CD5" w:rsidRPr="00A01691" w:rsidRDefault="002B4CD5" w:rsidP="00800E7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0"/>
              <w:szCs w:val="20"/>
              <w:lang w:val="en-GB"/>
            </w:rPr>
          </w:pPr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(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Kontrol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Pilotu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Yetkilendirme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ve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Yetki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Temdit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 xml:space="preserve"> </w:t>
          </w:r>
          <w:proofErr w:type="spellStart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Başvurusu</w:t>
          </w:r>
          <w:proofErr w:type="spellEnd"/>
          <w:r w:rsidRPr="002B4CD5">
            <w:rPr>
              <w:rFonts w:asciiTheme="minorHAnsi" w:hAnsiTheme="minorHAnsi" w:cs="Arial"/>
              <w:bCs/>
              <w:i/>
              <w:sz w:val="22"/>
              <w:szCs w:val="22"/>
              <w:lang w:val="en-GB"/>
            </w:rPr>
            <w:t>)</w:t>
          </w:r>
        </w:p>
      </w:tc>
    </w:tr>
  </w:tbl>
  <w:p w:rsidR="002B4CD5" w:rsidRDefault="002B4C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4A0"/>
    <w:multiLevelType w:val="hybridMultilevel"/>
    <w:tmpl w:val="C7A813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D2"/>
    <w:rsid w:val="00041EFF"/>
    <w:rsid w:val="000B42D6"/>
    <w:rsid w:val="00191C63"/>
    <w:rsid w:val="001A1806"/>
    <w:rsid w:val="001C2FDF"/>
    <w:rsid w:val="001F6FFA"/>
    <w:rsid w:val="001F7F4A"/>
    <w:rsid w:val="00227A54"/>
    <w:rsid w:val="002363C6"/>
    <w:rsid w:val="00252931"/>
    <w:rsid w:val="002600CE"/>
    <w:rsid w:val="002718B9"/>
    <w:rsid w:val="002738CC"/>
    <w:rsid w:val="00292FA1"/>
    <w:rsid w:val="002A22A1"/>
    <w:rsid w:val="002B4CD5"/>
    <w:rsid w:val="002B7708"/>
    <w:rsid w:val="002C4707"/>
    <w:rsid w:val="002E2400"/>
    <w:rsid w:val="002F225D"/>
    <w:rsid w:val="00314F61"/>
    <w:rsid w:val="0036036F"/>
    <w:rsid w:val="00374C9F"/>
    <w:rsid w:val="00386DA9"/>
    <w:rsid w:val="003A03B7"/>
    <w:rsid w:val="003D6445"/>
    <w:rsid w:val="003E3AF3"/>
    <w:rsid w:val="004532BA"/>
    <w:rsid w:val="0046014F"/>
    <w:rsid w:val="004763C5"/>
    <w:rsid w:val="004B769A"/>
    <w:rsid w:val="004C349F"/>
    <w:rsid w:val="00507ED2"/>
    <w:rsid w:val="005206A9"/>
    <w:rsid w:val="00523DD2"/>
    <w:rsid w:val="0054339F"/>
    <w:rsid w:val="00562321"/>
    <w:rsid w:val="00564DDA"/>
    <w:rsid w:val="005771B8"/>
    <w:rsid w:val="00597ADB"/>
    <w:rsid w:val="005B1500"/>
    <w:rsid w:val="005E3EFF"/>
    <w:rsid w:val="00611658"/>
    <w:rsid w:val="006176B1"/>
    <w:rsid w:val="0062156B"/>
    <w:rsid w:val="0065090B"/>
    <w:rsid w:val="00651C7E"/>
    <w:rsid w:val="0066570F"/>
    <w:rsid w:val="00687A42"/>
    <w:rsid w:val="00696F98"/>
    <w:rsid w:val="006E62D6"/>
    <w:rsid w:val="006F4126"/>
    <w:rsid w:val="00705D04"/>
    <w:rsid w:val="00723BBA"/>
    <w:rsid w:val="00725C56"/>
    <w:rsid w:val="00761B77"/>
    <w:rsid w:val="00775E18"/>
    <w:rsid w:val="007B1E37"/>
    <w:rsid w:val="007E10E6"/>
    <w:rsid w:val="007F5678"/>
    <w:rsid w:val="008013BE"/>
    <w:rsid w:val="00811597"/>
    <w:rsid w:val="00847F62"/>
    <w:rsid w:val="0086548E"/>
    <w:rsid w:val="008667F2"/>
    <w:rsid w:val="008968A1"/>
    <w:rsid w:val="008C03D3"/>
    <w:rsid w:val="008C40CE"/>
    <w:rsid w:val="008D443D"/>
    <w:rsid w:val="00906096"/>
    <w:rsid w:val="009D2BB5"/>
    <w:rsid w:val="009D755F"/>
    <w:rsid w:val="00A01691"/>
    <w:rsid w:val="00A065D0"/>
    <w:rsid w:val="00A16BF5"/>
    <w:rsid w:val="00A51D5E"/>
    <w:rsid w:val="00A54C49"/>
    <w:rsid w:val="00A60EEB"/>
    <w:rsid w:val="00AA4C99"/>
    <w:rsid w:val="00AF3BB6"/>
    <w:rsid w:val="00B23E2C"/>
    <w:rsid w:val="00B36F2D"/>
    <w:rsid w:val="00B52C3A"/>
    <w:rsid w:val="00B53436"/>
    <w:rsid w:val="00BA1DA1"/>
    <w:rsid w:val="00BA3362"/>
    <w:rsid w:val="00BD0969"/>
    <w:rsid w:val="00BD6B00"/>
    <w:rsid w:val="00C11A4F"/>
    <w:rsid w:val="00C44578"/>
    <w:rsid w:val="00C4491A"/>
    <w:rsid w:val="00C47162"/>
    <w:rsid w:val="00C624CA"/>
    <w:rsid w:val="00C70119"/>
    <w:rsid w:val="00C873D2"/>
    <w:rsid w:val="00CC5044"/>
    <w:rsid w:val="00D71EE9"/>
    <w:rsid w:val="00DA0434"/>
    <w:rsid w:val="00DF0AD4"/>
    <w:rsid w:val="00E01FE5"/>
    <w:rsid w:val="00EB2477"/>
    <w:rsid w:val="00EB4992"/>
    <w:rsid w:val="00EC1B05"/>
    <w:rsid w:val="00EC2E32"/>
    <w:rsid w:val="00ED4E61"/>
    <w:rsid w:val="00F12AB3"/>
    <w:rsid w:val="00F16CBE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964C7-BD5D-4665-9929-96A4004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5D"/>
    <w:pPr>
      <w:spacing w:after="0" w:line="240" w:lineRule="auto"/>
    </w:pPr>
    <w:rPr>
      <w:rFonts w:ascii="Calibri" w:eastAsia="Times New Roman" w:hAnsi="Calibri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225D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2F2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2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5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2600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00CE"/>
    <w:rPr>
      <w:rFonts w:ascii="Calibri" w:eastAsia="Times New Roman" w:hAnsi="Calibri" w:cs="Times New Roman"/>
      <w:szCs w:val="24"/>
      <w:lang w:eastAsia="tr-TR"/>
    </w:rPr>
  </w:style>
  <w:style w:type="table" w:styleId="TabloKlavuzu">
    <w:name w:val="Table Grid"/>
    <w:basedOn w:val="NormalTablo"/>
    <w:uiPriority w:val="59"/>
    <w:rsid w:val="0066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6DA9"/>
    <w:pPr>
      <w:ind w:left="720"/>
      <w:contextualSpacing/>
    </w:pPr>
  </w:style>
  <w:style w:type="character" w:styleId="SayfaNumaras">
    <w:name w:val="page number"/>
    <w:basedOn w:val="VarsaylanParagrafYazTipi"/>
    <w:rsid w:val="002E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DE39-05D5-45D7-90B4-894B820E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hakanakkuş</cp:lastModifiedBy>
  <cp:revision>4</cp:revision>
  <dcterms:created xsi:type="dcterms:W3CDTF">2016-02-16T09:17:00Z</dcterms:created>
  <dcterms:modified xsi:type="dcterms:W3CDTF">2016-02-19T12:45:00Z</dcterms:modified>
</cp:coreProperties>
</file>